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35B69" w14:textId="4FC2DDC7" w:rsidR="00DA09EE" w:rsidRPr="005B6286" w:rsidRDefault="00375A3E" w:rsidP="00375A3E">
      <w:pPr>
        <w:rPr>
          <w:b/>
          <w:sz w:val="44"/>
          <w:szCs w:val="44"/>
          <w:u w:val="single"/>
        </w:rPr>
      </w:pPr>
      <w:bookmarkStart w:id="0" w:name="_GoBack"/>
      <w:bookmarkEnd w:id="0"/>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06805AA2"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D27E0A">
        <w:rPr>
          <w:rFonts w:ascii="Comic Sans MS" w:hAnsi="Comic Sans MS"/>
          <w:b/>
          <w:sz w:val="28"/>
          <w:szCs w:val="28"/>
          <w:u w:val="single"/>
        </w:rPr>
        <w:t>11</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339BE9D8" w14:textId="0521B758"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9C652D"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(Bitesize Content)</w:t>
      </w:r>
    </w:p>
    <w:p w14:paraId="7593319A" w14:textId="7F39FECF" w:rsidR="00B54794" w:rsidRDefault="009C652D"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BA46C10" w14:textId="77777777" w:rsidR="00B46BC5" w:rsidRDefault="009C652D" w:rsidP="00750D52">
      <w:pPr>
        <w:spacing w:after="0"/>
      </w:pPr>
      <w:hyperlink r:id="rId8" w:history="1">
        <w:r w:rsidR="00B46BC5">
          <w:rPr>
            <w:rStyle w:val="Hyperlink"/>
          </w:rPr>
          <w:t>https://whiterosemaths.com/homelearning/year-6/</w:t>
        </w:r>
      </w:hyperlink>
    </w:p>
    <w:p w14:paraId="46629EB3" w14:textId="3F518806" w:rsidR="00B46BC5" w:rsidRDefault="00D27E0A" w:rsidP="00750D52">
      <w:pPr>
        <w:spacing w:after="0"/>
      </w:pPr>
      <w:r>
        <w:rPr>
          <w:rFonts w:ascii="Comic Sans MS" w:hAnsi="Comic Sans MS" w:cstheme="minorHAnsi"/>
          <w:b/>
          <w:color w:val="000000" w:themeColor="text1"/>
        </w:rPr>
        <w:t>We have added some new videos of arithmetic methods.</w:t>
      </w:r>
      <w:r w:rsidR="00284005" w:rsidRPr="005B6286">
        <w:rPr>
          <w:rFonts w:ascii="Comic Sans MS" w:hAnsi="Comic Sans MS" w:cstheme="minorHAnsi"/>
          <w:b/>
          <w:color w:val="000000" w:themeColor="text1"/>
        </w:rPr>
        <w:t xml:space="preserve"> </w:t>
      </w:r>
      <w:r>
        <w:rPr>
          <w:rFonts w:ascii="Comic Sans MS" w:hAnsi="Comic Sans MS" w:cstheme="minorHAnsi"/>
          <w:b/>
          <w:color w:val="000000" w:themeColor="text1"/>
        </w:rPr>
        <w:t xml:space="preserve"> </w:t>
      </w:r>
      <w:r w:rsidR="00284005" w:rsidRPr="005B6286">
        <w:rPr>
          <w:rFonts w:ascii="Comic Sans MS" w:hAnsi="Comic Sans MS" w:cstheme="minorHAnsi"/>
          <w:b/>
          <w:color w:val="000000" w:themeColor="text1"/>
        </w:rPr>
        <w:t>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7959F21" w14:textId="763C1952"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w:t>
      </w:r>
      <w:r w:rsidR="00D27E0A">
        <w:rPr>
          <w:rFonts w:ascii="Comic Sans MS" w:hAnsi="Comic Sans MS"/>
          <w:sz w:val="24"/>
          <w:szCs w:val="24"/>
        </w:rPr>
        <w:t xml:space="preserve">e too.  Try some of the </w:t>
      </w:r>
      <w:proofErr w:type="spellStart"/>
      <w:r w:rsidR="00D27E0A">
        <w:rPr>
          <w:rFonts w:ascii="Comic Sans MS" w:hAnsi="Comic Sans MS"/>
          <w:sz w:val="24"/>
          <w:szCs w:val="24"/>
        </w:rPr>
        <w:t>Mathsframe</w:t>
      </w:r>
      <w:proofErr w:type="spellEnd"/>
      <w:r w:rsidR="00B46BC5">
        <w:rPr>
          <w:rFonts w:ascii="Comic Sans MS" w:hAnsi="Comic Sans MS"/>
          <w:sz w:val="24"/>
          <w:szCs w:val="24"/>
        </w:rPr>
        <w:t xml:space="preserve"> games this week:</w:t>
      </w:r>
    </w:p>
    <w:p w14:paraId="68EF126D" w14:textId="0AA5F0F1" w:rsidR="00B46BC5" w:rsidRDefault="009C652D" w:rsidP="00CC7EC2">
      <w:pPr>
        <w:spacing w:after="0"/>
        <w:rPr>
          <w:b/>
          <w:sz w:val="32"/>
          <w:szCs w:val="32"/>
          <w:u w:val="single"/>
        </w:rPr>
      </w:pPr>
      <w:hyperlink r:id="rId10" w:history="1">
        <w:r w:rsidR="00D27E0A">
          <w:rPr>
            <w:rStyle w:val="Hyperlink"/>
          </w:rPr>
          <w:t>https://mathsframe.co.uk/en/resources/category/22/most-popular</w:t>
        </w:r>
      </w:hyperlink>
    </w:p>
    <w:p w14:paraId="1C82A5EC" w14:textId="77777777" w:rsidR="00B46BC5" w:rsidRDefault="00B46BC5" w:rsidP="00CC7EC2">
      <w:pPr>
        <w:spacing w:after="0"/>
        <w:rPr>
          <w:b/>
          <w:sz w:val="32"/>
          <w:szCs w:val="32"/>
          <w:u w:val="single"/>
        </w:rPr>
      </w:pPr>
    </w:p>
    <w:p w14:paraId="2C9173AD" w14:textId="36A2BEE8"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2223025C"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D27E0A">
        <w:rPr>
          <w:rFonts w:ascii="Comic Sans MS" w:hAnsi="Comic Sans MS"/>
        </w:rPr>
        <w:t>Can you learn the second</w:t>
      </w:r>
      <w:r>
        <w:rPr>
          <w:rFonts w:ascii="Comic Sans MS" w:hAnsi="Comic Sans MS"/>
        </w:rPr>
        <w:t xml:space="preserve"> ten this week?  Try and use the words in sentence too.</w:t>
      </w:r>
    </w:p>
    <w:p w14:paraId="4E9319A8" w14:textId="55B9952A" w:rsidR="00B46BC5" w:rsidRPr="00152132" w:rsidRDefault="009C652D" w:rsidP="001D4318">
      <w:pPr>
        <w:spacing w:after="0"/>
        <w:rPr>
          <w:rFonts w:ascii="Comic Sans MS" w:hAnsi="Comic Sans MS" w:cstheme="minorHAnsi"/>
          <w:sz w:val="24"/>
          <w:szCs w:val="24"/>
        </w:rPr>
      </w:pPr>
      <w:hyperlink r:id="rId11" w:history="1">
        <w:r w:rsidR="00B46BC5">
          <w:rPr>
            <w:rStyle w:val="Hyperlink"/>
          </w:rPr>
          <w:t>https://cdn.oxfordowl.co.uk/2019/08/29/13/56/09/5a42eb6a-f57f-4dc4-a66e-bd4c5e27e4b7/SpellingWordList_Y5-6.pdf</w:t>
        </w:r>
      </w:hyperlink>
    </w:p>
    <w:p w14:paraId="6EF94EBE" w14:textId="77777777" w:rsidR="00C27CDD" w:rsidRDefault="00C27CDD" w:rsidP="00CC7EC2">
      <w:pPr>
        <w:spacing w:after="0"/>
        <w:rPr>
          <w:rFonts w:cstheme="minorHAnsi"/>
          <w:sz w:val="32"/>
          <w:szCs w:val="32"/>
          <w:u w:val="single"/>
        </w:rPr>
      </w:pPr>
    </w:p>
    <w:p w14:paraId="0857AE45" w14:textId="77777777" w:rsidR="00D27E0A" w:rsidRDefault="00D27E0A" w:rsidP="00CC7EC2">
      <w:pPr>
        <w:spacing w:after="0"/>
        <w:rPr>
          <w:rFonts w:cstheme="minorHAnsi"/>
          <w:b/>
          <w:sz w:val="32"/>
          <w:szCs w:val="32"/>
          <w:u w:val="single"/>
        </w:rPr>
      </w:pPr>
    </w:p>
    <w:p w14:paraId="79C27539" w14:textId="77777777" w:rsidR="00D27E0A" w:rsidRDefault="00D27E0A" w:rsidP="00CC7EC2">
      <w:pPr>
        <w:spacing w:after="0"/>
        <w:rPr>
          <w:rFonts w:cstheme="minorHAnsi"/>
          <w:b/>
          <w:sz w:val="32"/>
          <w:szCs w:val="32"/>
          <w:u w:val="single"/>
        </w:rPr>
      </w:pPr>
    </w:p>
    <w:p w14:paraId="3BFFD623" w14:textId="26C54A5C" w:rsidR="0095777E" w:rsidRPr="00C27CDD" w:rsidRDefault="0095777E" w:rsidP="00CC7EC2">
      <w:pPr>
        <w:spacing w:after="0"/>
        <w:rPr>
          <w:rFonts w:cstheme="minorHAnsi"/>
          <w:b/>
          <w:sz w:val="32"/>
          <w:szCs w:val="32"/>
          <w:u w:val="single"/>
        </w:rPr>
      </w:pPr>
      <w:r w:rsidRPr="00C27CDD">
        <w:rPr>
          <w:rFonts w:cstheme="minorHAnsi"/>
          <w:b/>
          <w:sz w:val="32"/>
          <w:szCs w:val="32"/>
          <w:u w:val="single"/>
        </w:rPr>
        <w:lastRenderedPageBreak/>
        <w:t>READING</w:t>
      </w:r>
    </w:p>
    <w:p w14:paraId="32A5BAC3" w14:textId="345DD005" w:rsidR="0095777E" w:rsidRPr="00C7272E" w:rsidRDefault="00750D52" w:rsidP="001D4318">
      <w:pPr>
        <w:spacing w:after="0"/>
        <w:rPr>
          <w:rFonts w:cstheme="minorHAnsi"/>
          <w:sz w:val="32"/>
          <w:szCs w:val="32"/>
          <w:u w:val="single"/>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If you would like to borrow some books from the schoo</w:t>
      </w:r>
      <w:r w:rsidR="00375A3E">
        <w:rPr>
          <w:rFonts w:ascii="Comic Sans MS" w:hAnsi="Comic Sans MS"/>
          <w:sz w:val="24"/>
          <w:szCs w:val="24"/>
        </w:rPr>
        <w:t>l library, please come to the school office.</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5E10AD2C" w14:textId="6B29A11A" w:rsidR="00B46BC5" w:rsidRDefault="00D27E0A"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If you have not finished your work on Henry VIII, chronology and the Rainforest from last week then please continue working on these.  If you need something new to do this week then have a look at our ideas for science below.</w:t>
      </w:r>
    </w:p>
    <w:p w14:paraId="371649C6" w14:textId="4333A65C" w:rsidR="00D27E0A" w:rsidRDefault="00D27E0A" w:rsidP="00DA09EE">
      <w:pPr>
        <w:rPr>
          <w:rStyle w:val="Hyperlink"/>
          <w:rFonts w:ascii="Comic Sans MS" w:hAnsi="Comic Sans MS"/>
          <w:color w:val="auto"/>
          <w:sz w:val="24"/>
          <w:szCs w:val="24"/>
          <w:u w:val="none"/>
        </w:rPr>
      </w:pPr>
      <w:r w:rsidRPr="00FE5FEF">
        <w:rPr>
          <w:rStyle w:val="Hyperlink"/>
          <w:rFonts w:ascii="Comic Sans MS" w:hAnsi="Comic Sans MS"/>
          <w:color w:val="auto"/>
          <w:sz w:val="24"/>
          <w:szCs w:val="24"/>
        </w:rPr>
        <w:t>Science</w:t>
      </w:r>
      <w:r>
        <w:rPr>
          <w:rStyle w:val="Hyperlink"/>
          <w:rFonts w:ascii="Comic Sans MS" w:hAnsi="Comic Sans MS"/>
          <w:color w:val="auto"/>
          <w:sz w:val="24"/>
          <w:szCs w:val="24"/>
          <w:u w:val="none"/>
        </w:rPr>
        <w:t xml:space="preserve"> </w:t>
      </w:r>
      <w:r w:rsidR="00FE5FEF">
        <w:rPr>
          <w:rStyle w:val="Hyperlink"/>
          <w:rFonts w:ascii="Comic Sans MS" w:hAnsi="Comic Sans MS"/>
          <w:color w:val="auto"/>
          <w:sz w:val="24"/>
          <w:szCs w:val="24"/>
          <w:u w:val="none"/>
        </w:rPr>
        <w:t>– How do plants vary? With an adult, go for a walk in your local environment and look for plants that have grown.  Can you name and identify the plants that have grown in the wild?  Can you find examples of plants that have grown in the sun and ones that have grown in the shade of other plants/buildings?  Can you identify the differences between these plants and their leaves? Plants that have grown in the shade usually have differences in their leaves to ones that have grown in the sun – why are there differences?  What are the variables that might affect them?  Photograph any evidence you find.</w:t>
      </w:r>
    </w:p>
    <w:p w14:paraId="72E54397" w14:textId="5552555B" w:rsidR="002B522F" w:rsidRDefault="009F76E3"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C66FA05" w14:textId="01EE8B1A" w:rsidR="00C27CDD" w:rsidRDefault="002B522F" w:rsidP="002B522F">
      <w:pPr>
        <w:spacing w:after="0"/>
        <w:rPr>
          <w:rStyle w:val="Hyperlink"/>
          <w:rFonts w:cstheme="minorHAnsi"/>
          <w:b/>
          <w:color w:val="auto"/>
          <w:sz w:val="24"/>
          <w:szCs w:val="24"/>
        </w:rPr>
      </w:pPr>
      <w:r w:rsidRPr="002B522F">
        <w:rPr>
          <w:rStyle w:val="Hyperlink"/>
          <w:rFonts w:cstheme="minorHAnsi"/>
          <w:b/>
          <w:color w:val="auto"/>
          <w:sz w:val="32"/>
          <w:szCs w:val="32"/>
        </w:rPr>
        <w:t>PE</w:t>
      </w:r>
      <w:r w:rsidRPr="002B522F">
        <w:rPr>
          <w:rStyle w:val="Hyperlink"/>
          <w:rFonts w:cstheme="minorHAnsi"/>
          <w:b/>
          <w:color w:val="auto"/>
          <w:sz w:val="24"/>
          <w:szCs w:val="24"/>
        </w:rPr>
        <w:t xml:space="preserve">   </w:t>
      </w:r>
    </w:p>
    <w:p w14:paraId="375B18D2" w14:textId="19BEC261" w:rsidR="002B522F" w:rsidRDefault="002B522F"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Pr="002B522F">
        <w:rPr>
          <w:rStyle w:val="Hyperlink"/>
          <w:rFonts w:ascii="Comic Sans MS" w:hAnsi="Comic Sans MS" w:cstheme="minorHAnsi"/>
          <w:color w:val="auto"/>
          <w:sz w:val="24"/>
          <w:szCs w:val="24"/>
          <w:u w:val="none"/>
        </w:rPr>
        <w:sym w:font="Wingdings" w:char="F04A"/>
      </w:r>
      <w:r>
        <w:rPr>
          <w:rStyle w:val="Hyperlink"/>
          <w:rFonts w:ascii="Comic Sans MS" w:hAnsi="Comic Sans MS" w:cstheme="minorHAnsi"/>
          <w:color w:val="auto"/>
          <w:sz w:val="24"/>
          <w:szCs w:val="24"/>
          <w:u w:val="none"/>
        </w:rPr>
        <w:t>.</w:t>
      </w:r>
    </w:p>
    <w:p w14:paraId="4633BC55" w14:textId="49CCF274" w:rsidR="002B522F" w:rsidRDefault="002B522F" w:rsidP="00DA09EE">
      <w:pPr>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579B6"/>
    <w:rsid w:val="00260007"/>
    <w:rsid w:val="00261BB2"/>
    <w:rsid w:val="00274FBF"/>
    <w:rsid w:val="00277DBF"/>
    <w:rsid w:val="00284005"/>
    <w:rsid w:val="002B522F"/>
    <w:rsid w:val="002C4673"/>
    <w:rsid w:val="002F00FE"/>
    <w:rsid w:val="0030346A"/>
    <w:rsid w:val="00317297"/>
    <w:rsid w:val="00352570"/>
    <w:rsid w:val="00364E81"/>
    <w:rsid w:val="00375A3E"/>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652D"/>
    <w:rsid w:val="009C6A65"/>
    <w:rsid w:val="009F76E3"/>
    <w:rsid w:val="00A22EEB"/>
    <w:rsid w:val="00A363B5"/>
    <w:rsid w:val="00A50A0C"/>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27E0A"/>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6194"/>
    <w:rsid w:val="00FE581C"/>
    <w:rsid w:val="00FE5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0" Type="http://schemas.openxmlformats.org/officeDocument/2006/relationships/hyperlink" Target="https://mathsframe.co.uk/en/resources/category/22/most-popular"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2020-05-11T23:28:00Z</dcterms:created>
  <dcterms:modified xsi:type="dcterms:W3CDTF">2020-05-11T23:28:00Z</dcterms:modified>
</cp:coreProperties>
</file>